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 ноября 2011 г. N 323-ФЗ</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ОСНОВАХ ОХРАНЫ ЗДОРОВЬЯ ГРАЖДАН В РОССИЙСКОЙ ФЕДЕРАЦИИ</w:t>
      </w:r>
    </w:p>
    <w:p w:rsidR="00C76340" w:rsidRDefault="00C76340" w:rsidP="00C76340">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25.06.2012 N 89-ФЗ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27.09.2013 N 253-ФЗ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21.07.2014 N 205-ФЗ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21.07.2014 N 243-ФЗ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21.07.2014 N 246-ФЗ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21.07.2014 N 256-ФЗ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22.10.2014 N 314-ФЗ</w:t>
        </w:r>
        <w:proofErr w:type="gramEnd"/>
      </w:hyperlink>
      <w:r>
        <w:rPr>
          <w:rFonts w:ascii="Times New Roman" w:hAnsi="Times New Roman" w:cs="Times New Roman"/>
          <w:sz w:val="24"/>
          <w:szCs w:val="24"/>
        </w:rPr>
        <w:t xml:space="preserve">, </w:t>
      </w:r>
      <w:hyperlink r:id="rId18" w:history="1">
        <w:proofErr w:type="gramStart"/>
        <w:r>
          <w:rPr>
            <w:rFonts w:ascii="Times New Roman" w:hAnsi="Times New Roman" w:cs="Times New Roman"/>
            <w:sz w:val="24"/>
            <w:szCs w:val="24"/>
            <w:u w:val="single"/>
          </w:rPr>
          <w:t>от 01.12.2014 N 418-ФЗ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08.03.2015 N 33-ФЗ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08.03.2015 N 55-ФЗ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06.04.2015 N 78-ФЗ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13.07.2015 N 271-ФЗ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14.12.2015 N 374-ФЗ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29.12.2015 N 389-ФЗ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29.12.2015 N 408-ФЗ</w:t>
        </w:r>
        <w:proofErr w:type="gramEnd"/>
      </w:hyperlink>
      <w:r>
        <w:rPr>
          <w:rFonts w:ascii="Times New Roman" w:hAnsi="Times New Roman" w:cs="Times New Roman"/>
          <w:sz w:val="24"/>
          <w:szCs w:val="24"/>
        </w:rPr>
        <w:t xml:space="preserve">, </w:t>
      </w:r>
      <w:hyperlink r:id="rId33" w:history="1">
        <w:proofErr w:type="gramStart"/>
        <w:r>
          <w:rPr>
            <w:rFonts w:ascii="Times New Roman" w:hAnsi="Times New Roman" w:cs="Times New Roman"/>
            <w:sz w:val="24"/>
            <w:szCs w:val="24"/>
            <w:u w:val="single"/>
          </w:rPr>
          <w:t>от 05.04.2016 N 93-ФЗ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26.04.2016 N 112-ФЗ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03.07.2016 N 286-ФЗ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01.05.2017 N 86-ФЗ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01.07.2017 N 154-ФЗ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29.07.2017 N 242-ФЗ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05.12.2017 N 373-ФЗ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29.12.2017 N 465-ФЗ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07.03.2018 N 56-ФЗ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19.07.2018 N 208-ФЗ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03.08.2018 N 299-ФЗ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03.08.2018 N 309-ФЗ</w:t>
        </w:r>
        <w:proofErr w:type="gramEnd"/>
      </w:hyperlink>
      <w:r>
        <w:rPr>
          <w:rFonts w:ascii="Times New Roman" w:hAnsi="Times New Roman" w:cs="Times New Roman"/>
          <w:sz w:val="24"/>
          <w:szCs w:val="24"/>
        </w:rPr>
        <w:t xml:space="preserve">, </w:t>
      </w:r>
      <w:hyperlink r:id="rId48" w:history="1">
        <w:proofErr w:type="gramStart"/>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25.12.2018 N 489-ФЗ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06.03.2019 N 18-ФЗ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29.05.2019 N 119-ФЗ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02.12.2019 N 399-ФЗ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27.12.2019 N 452-ФЗ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27.12.2019 N 481-ФЗ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27.12.2019 N 518-ФЗ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26.03.2020 N 67-ФЗ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01.04.2020 N 93-ФЗ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08.06.2020 N 166-ФЗ</w:t>
        </w:r>
        <w:proofErr w:type="gramEnd"/>
      </w:hyperlink>
      <w:r>
        <w:rPr>
          <w:rFonts w:ascii="Times New Roman" w:hAnsi="Times New Roman" w:cs="Times New Roman"/>
          <w:sz w:val="24"/>
          <w:szCs w:val="24"/>
        </w:rPr>
        <w:t xml:space="preserve">, </w:t>
      </w:r>
      <w:hyperlink r:id="rId63" w:history="1">
        <w:proofErr w:type="gramStart"/>
        <w:r>
          <w:rPr>
            <w:rFonts w:ascii="Times New Roman" w:hAnsi="Times New Roman" w:cs="Times New Roman"/>
            <w:sz w:val="24"/>
            <w:szCs w:val="24"/>
            <w:u w:val="single"/>
          </w:rPr>
          <w:t>от 13.07.2020 N 206-ФЗ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31.07.2020 N 271-ФЗ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31.07.2020 N 303-ФЗ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22.12.2020 N 438-ФЗ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30.04.2021 N 126-ФЗ (ред. от 26.05.2021)</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30.04.2021 N 128-ФЗ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30.04.2021 N 129-ФЗ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30.04.2021 N 131-ФЗ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26.05.2021 N 152-ФЗ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02.07.2021 N 312-ФЗ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02.07.2021 N 313-ФЗ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02.07.2021 N 314-ФЗ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02.07.2021 N 315-ФЗ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02.07.2021 N 331-ФЗ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02.07.2021 N 358-ФЗ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30.12.2021 N 482-ФЗ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08.03.2022 N 46-ФЗ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26.03.2022 N 64-ФЗ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01.05.2022 N 129-ФЗ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11.06.2022 N 166-ФЗ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14.07.2022 N 275-ФЗ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14.07.2022 N 317-ФЗ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05.12.2022 N 469-ФЗ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29.12.2022 N 629-ФЗ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14.04.2023 N 135-ФЗ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28.04.2023 N 174-ФЗ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13.06.2023 N 256-ФЗ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24.07.2023 N 386-ФЗ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04.08.2023 N 462-ФЗ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04.08.2023 N 464-ФЗ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04.08.2023 N 469-ФЗ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25.12.2023 N 625-ФЗ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25.12.2023 N 635-ФЗ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25.12.2023 N 678-ФЗ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08.08.2024 N 232-ФЗ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08.08.2024 N 290-ФЗ</w:t>
        </w:r>
      </w:hyperlink>
      <w:r>
        <w:rPr>
          <w:rFonts w:ascii="Times New Roman" w:hAnsi="Times New Roman" w:cs="Times New Roman"/>
          <w:sz w:val="24"/>
          <w:szCs w:val="24"/>
        </w:rPr>
        <w:t>)</w:t>
      </w:r>
      <w:proofErr w:type="gramEnd"/>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1 ноября 2011 года</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C76340" w:rsidRDefault="00C76340" w:rsidP="00C763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9 ноября 2011 года</w:t>
      </w:r>
    </w:p>
    <w:p w:rsidR="000D4BD1" w:rsidRDefault="000D4BD1"/>
    <w:p w:rsidR="00C76340" w:rsidRDefault="00C76340"/>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ПРАВА И ОБЯЗАННОСТИ ГРАЖДАН В СФЕРЕ ОХРАНЫ ЗДОРОВЬЯ</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Право на охрану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охрану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04" w:history="1">
        <w:r>
          <w:rPr>
            <w:rFonts w:ascii="Times New Roman" w:hAnsi="Times New Roman" w:cs="Times New Roman"/>
            <w:sz w:val="24"/>
            <w:szCs w:val="24"/>
            <w:u w:val="single"/>
          </w:rPr>
          <w:t>от 22.10.2014 N 314-ФЗ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Право на медицинскую помощь</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медицинскую помощь.</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Пациент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получение консультаций врачей-специалистов;</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(в ред. Федерального закона </w:t>
      </w:r>
      <w:hyperlink r:id="rId105" w:history="1">
        <w:r>
          <w:rPr>
            <w:rFonts w:ascii="Times New Roman" w:hAnsi="Times New Roman" w:cs="Times New Roman"/>
            <w:sz w:val="24"/>
            <w:szCs w:val="24"/>
            <w:u w:val="single"/>
          </w:rPr>
          <w:t>от 06.03.2019 N 18-ФЗ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106"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w:t>
      </w:r>
      <w:hyperlink r:id="rId107" w:history="1">
        <w:r>
          <w:rPr>
            <w:rFonts w:ascii="Times New Roman" w:hAnsi="Times New Roman" w:cs="Times New Roman"/>
            <w:b/>
            <w:bCs/>
            <w:i/>
            <w:iCs/>
            <w:sz w:val="24"/>
            <w:szCs w:val="24"/>
            <w:u w:val="single"/>
          </w:rPr>
          <w:t>17</w:t>
        </w:r>
      </w:hyperlink>
      <w:r>
        <w:rPr>
          <w:rFonts w:ascii="Times New Roman" w:hAnsi="Times New Roman" w:cs="Times New Roman"/>
          <w:b/>
          <w:bCs/>
          <w:i/>
          <w:iCs/>
          <w:sz w:val="24"/>
          <w:szCs w:val="24"/>
        </w:rPr>
        <w:t xml:space="preserve">, 19 (части </w:t>
      </w:r>
      <w:hyperlink r:id="rId10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0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21 (</w:t>
      </w:r>
      <w:hyperlink r:id="rId110"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11" w:history="1">
        <w:r>
          <w:rPr>
            <w:rFonts w:ascii="Times New Roman" w:hAnsi="Times New Roman" w:cs="Times New Roman"/>
            <w:b/>
            <w:bCs/>
            <w:i/>
            <w:iCs/>
            <w:sz w:val="24"/>
            <w:szCs w:val="24"/>
            <w:u w:val="single"/>
          </w:rPr>
          <w:t>24</w:t>
        </w:r>
      </w:hyperlink>
      <w:r>
        <w:rPr>
          <w:rFonts w:ascii="Times New Roman" w:hAnsi="Times New Roman" w:cs="Times New Roman"/>
          <w:b/>
          <w:bCs/>
          <w:i/>
          <w:iCs/>
          <w:sz w:val="24"/>
          <w:szCs w:val="24"/>
        </w:rPr>
        <w:t>, 29 (</w:t>
      </w:r>
      <w:hyperlink r:id="rId112"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41 (части </w:t>
      </w:r>
      <w:hyperlink r:id="rId11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14"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w:t>
      </w:r>
      <w:hyperlink r:id="rId115" w:history="1">
        <w:r>
          <w:rPr>
            <w:rFonts w:ascii="Times New Roman" w:hAnsi="Times New Roman" w:cs="Times New Roman"/>
            <w:b/>
            <w:bCs/>
            <w:i/>
            <w:iCs/>
            <w:sz w:val="24"/>
            <w:szCs w:val="24"/>
            <w:u w:val="single"/>
          </w:rPr>
          <w:t>52</w:t>
        </w:r>
      </w:hyperlink>
      <w:r>
        <w:rPr>
          <w:rFonts w:ascii="Times New Roman" w:hAnsi="Times New Roman" w:cs="Times New Roman"/>
          <w:b/>
          <w:bCs/>
          <w:i/>
          <w:iCs/>
          <w:sz w:val="24"/>
          <w:szCs w:val="24"/>
        </w:rPr>
        <w:t xml:space="preserve"> и 55 (</w:t>
      </w:r>
      <w:hyperlink r:id="rId116"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в системе</w:t>
      </w:r>
      <w:proofErr w:type="gramEnd"/>
      <w:r>
        <w:rPr>
          <w:rFonts w:ascii="Times New Roman" w:hAnsi="Times New Roman" w:cs="Times New Roman"/>
          <w:b/>
          <w:bCs/>
          <w:i/>
          <w:iCs/>
          <w:sz w:val="24"/>
          <w:szCs w:val="24"/>
        </w:rPr>
        <w:t xml:space="preserve"> действующего правового регулирования неопределенность их нормативного содержания не </w:t>
      </w:r>
      <w:r>
        <w:rPr>
          <w:rFonts w:ascii="Times New Roman" w:hAnsi="Times New Roman" w:cs="Times New Roman"/>
          <w:b/>
          <w:bCs/>
          <w:i/>
          <w:iCs/>
          <w:sz w:val="24"/>
          <w:szCs w:val="24"/>
        </w:rPr>
        <w:lastRenderedPageBreak/>
        <w:t xml:space="preserve">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17" w:history="1">
        <w:r>
          <w:rPr>
            <w:rFonts w:ascii="Times New Roman" w:hAnsi="Times New Roman" w:cs="Times New Roman"/>
            <w:b/>
            <w:bCs/>
            <w:i/>
            <w:iCs/>
            <w:sz w:val="24"/>
            <w:szCs w:val="24"/>
            <w:u w:val="single"/>
          </w:rPr>
          <w:t>от 13.01.2020 N 1-П</w:t>
        </w:r>
      </w:hyperlink>
      <w:r>
        <w:rPr>
          <w:rFonts w:ascii="Times New Roman" w:hAnsi="Times New Roman" w:cs="Times New Roman"/>
          <w:b/>
          <w:bCs/>
          <w:i/>
          <w:iCs/>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(в ред. Федерального закона </w:t>
      </w:r>
      <w:hyperlink r:id="rId118" w:history="1">
        <w:r>
          <w:rPr>
            <w:rFonts w:ascii="Times New Roman" w:hAnsi="Times New Roman" w:cs="Times New Roman"/>
            <w:sz w:val="24"/>
            <w:szCs w:val="24"/>
            <w:u w:val="single"/>
          </w:rPr>
          <w:t>от 02.07.2021 N 315-ФЗ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защиту сведений, составляющих врачебную тайну;</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отказ от медицинского вмешательства;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возмещение вреда, причиненного здоровью при оказании ему медицинской помощи;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допуск к нему адвоката или законного представителя для защиты своих прав;</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Информированное добровольное согласие на медицинское вмешательство и на отказ от медицинского вмешательства</w:t>
      </w:r>
    </w:p>
    <w:p w:rsidR="00C76340" w:rsidRDefault="00C76340" w:rsidP="00C76340">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b/>
          <w:bCs/>
          <w:i/>
          <w:iCs/>
          <w:sz w:val="24"/>
          <w:szCs w:val="24"/>
        </w:rPr>
        <w:t>Взаимосвязанные положения части 2 статьи 13 и части 1 статьи 20 признаны не соответствующими Конституции Российской Федерации, ее статьям 7 (</w:t>
      </w:r>
      <w:hyperlink r:id="rId11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w:t>
      </w:r>
      <w:hyperlink r:id="rId120" w:history="1">
        <w:r>
          <w:rPr>
            <w:rFonts w:ascii="Times New Roman" w:hAnsi="Times New Roman" w:cs="Times New Roman"/>
            <w:b/>
            <w:bCs/>
            <w:i/>
            <w:iCs/>
            <w:sz w:val="24"/>
            <w:szCs w:val="24"/>
            <w:u w:val="single"/>
          </w:rPr>
          <w:t>17</w:t>
        </w:r>
      </w:hyperlink>
      <w:r>
        <w:rPr>
          <w:rFonts w:ascii="Times New Roman" w:hAnsi="Times New Roman" w:cs="Times New Roman"/>
          <w:b/>
          <w:bCs/>
          <w:i/>
          <w:iCs/>
          <w:sz w:val="24"/>
          <w:szCs w:val="24"/>
        </w:rPr>
        <w:t xml:space="preserve">, 19 (части </w:t>
      </w:r>
      <w:hyperlink r:id="rId12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2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21 (</w:t>
      </w:r>
      <w:hyperlink r:id="rId12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24" w:history="1">
        <w:r>
          <w:rPr>
            <w:rFonts w:ascii="Times New Roman" w:hAnsi="Times New Roman" w:cs="Times New Roman"/>
            <w:b/>
            <w:bCs/>
            <w:i/>
            <w:iCs/>
            <w:sz w:val="24"/>
            <w:szCs w:val="24"/>
            <w:u w:val="single"/>
          </w:rPr>
          <w:t>24</w:t>
        </w:r>
      </w:hyperlink>
      <w:r>
        <w:rPr>
          <w:rFonts w:ascii="Times New Roman" w:hAnsi="Times New Roman" w:cs="Times New Roman"/>
          <w:b/>
          <w:bCs/>
          <w:i/>
          <w:iCs/>
          <w:sz w:val="24"/>
          <w:szCs w:val="24"/>
        </w:rPr>
        <w:t>, 29 (</w:t>
      </w:r>
      <w:hyperlink r:id="rId125"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41 (части </w:t>
      </w:r>
      <w:hyperlink r:id="rId12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27"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w:t>
      </w:r>
      <w:hyperlink r:id="rId128" w:history="1">
        <w:r>
          <w:rPr>
            <w:rFonts w:ascii="Times New Roman" w:hAnsi="Times New Roman" w:cs="Times New Roman"/>
            <w:b/>
            <w:bCs/>
            <w:i/>
            <w:iCs/>
            <w:sz w:val="24"/>
            <w:szCs w:val="24"/>
            <w:u w:val="single"/>
          </w:rPr>
          <w:t>52</w:t>
        </w:r>
      </w:hyperlink>
      <w:r>
        <w:rPr>
          <w:rFonts w:ascii="Times New Roman" w:hAnsi="Times New Roman" w:cs="Times New Roman"/>
          <w:b/>
          <w:bCs/>
          <w:i/>
          <w:iCs/>
          <w:sz w:val="24"/>
          <w:szCs w:val="24"/>
        </w:rPr>
        <w:t xml:space="preserve"> и 55 (</w:t>
      </w:r>
      <w:hyperlink r:id="rId12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в системе действующего правового регулирования неопределенность их нормативного содержания не</w:t>
      </w:r>
      <w:proofErr w:type="gramEnd"/>
      <w:r>
        <w:rPr>
          <w:rFonts w:ascii="Times New Roman" w:hAnsi="Times New Roman" w:cs="Times New Roman"/>
          <w:b/>
          <w:bCs/>
          <w:i/>
          <w:iCs/>
          <w:sz w:val="24"/>
          <w:szCs w:val="24"/>
        </w:rPr>
        <w:t xml:space="preserve">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30" w:history="1">
        <w:r>
          <w:rPr>
            <w:rFonts w:ascii="Times New Roman" w:hAnsi="Times New Roman" w:cs="Times New Roman"/>
            <w:b/>
            <w:bCs/>
            <w:i/>
            <w:iCs/>
            <w:sz w:val="24"/>
            <w:szCs w:val="24"/>
            <w:u w:val="single"/>
          </w:rPr>
          <w:t>от 13.01.2020 N 1-П</w:t>
        </w:r>
      </w:hyperlink>
      <w:r>
        <w:rPr>
          <w:rFonts w:ascii="Times New Roman" w:hAnsi="Times New Roman" w:cs="Times New Roman"/>
          <w:b/>
          <w:bCs/>
          <w:i/>
          <w:iCs/>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не достигшего возраста, установленного </w:t>
      </w:r>
      <w:hyperlink r:id="rId13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47 и </w:t>
      </w:r>
      <w:hyperlink r:id="rId13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Pr>
          <w:rFonts w:ascii="Times New Roman" w:hAnsi="Times New Roman" w:cs="Times New Roman"/>
          <w:sz w:val="24"/>
          <w:szCs w:val="24"/>
        </w:rPr>
        <w:t xml:space="preserve"> посредством применения единой системы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Pr>
          <w:rFonts w:ascii="Times New Roman" w:hAnsi="Times New Roman" w:cs="Times New Roman"/>
          <w:sz w:val="24"/>
          <w:szCs w:val="24"/>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w:t>
      </w:r>
      <w:r>
        <w:rPr>
          <w:rFonts w:ascii="Times New Roman" w:hAnsi="Times New Roman" w:cs="Times New Roman"/>
          <w:sz w:val="24"/>
          <w:szCs w:val="24"/>
        </w:rPr>
        <w:lastRenderedPageBreak/>
        <w:t xml:space="preserve">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133" w:history="1">
        <w:r>
          <w:rPr>
            <w:rFonts w:ascii="Times New Roman" w:hAnsi="Times New Roman" w:cs="Times New Roman"/>
            <w:sz w:val="24"/>
            <w:szCs w:val="24"/>
            <w:u w:val="single"/>
          </w:rPr>
          <w:t>от 31 июля 2020 года N 258-ФЗ</w:t>
        </w:r>
      </w:hyperlink>
      <w:r>
        <w:rPr>
          <w:rFonts w:ascii="Times New Roman" w:hAnsi="Times New Roman" w:cs="Times New Roman"/>
          <w:sz w:val="24"/>
          <w:szCs w:val="24"/>
        </w:rPr>
        <w:t xml:space="preserve"> "Об</w:t>
      </w:r>
      <w:proofErr w:type="gramEnd"/>
      <w:r>
        <w:rPr>
          <w:rFonts w:ascii="Times New Roman" w:hAnsi="Times New Roman" w:cs="Times New Roman"/>
          <w:sz w:val="24"/>
          <w:szCs w:val="24"/>
        </w:rPr>
        <w:t xml:space="preserve"> экспериментальных правовых режимах в сфере цифровых инноваций 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34" w:history="1">
        <w:r>
          <w:rPr>
            <w:rFonts w:ascii="Times New Roman" w:hAnsi="Times New Roman" w:cs="Times New Roman"/>
            <w:sz w:val="24"/>
            <w:szCs w:val="24"/>
            <w:u w:val="single"/>
          </w:rPr>
          <w:t>от 29.07.2017 N 242-ФЗ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02.07.2021 N 315-ФЗ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02.07.2021 N 331-ФЗ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3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(в ред. Федерального закона </w:t>
      </w:r>
      <w:hyperlink r:id="rId138" w:history="1">
        <w:r>
          <w:rPr>
            <w:rFonts w:ascii="Times New Roman" w:hAnsi="Times New Roman" w:cs="Times New Roman"/>
            <w:sz w:val="24"/>
            <w:szCs w:val="24"/>
            <w:u w:val="single"/>
          </w:rPr>
          <w:t>от 25.12.2023 N 678-ФЗ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лиц, страдающих заболеваниями, представляющими опасность для окружающих;</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лиц, страдающих тяжелыми психическими расстройствами;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лиц, совершивших общественно опасные деяния (преступления);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39" w:history="1">
        <w:r>
          <w:rPr>
            <w:rFonts w:ascii="Times New Roman" w:hAnsi="Times New Roman" w:cs="Times New Roman"/>
            <w:sz w:val="24"/>
            <w:szCs w:val="24"/>
            <w:u w:val="single"/>
          </w:rPr>
          <w:t>от 06.03.2019 N 18-ФЗ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(в ред. Федерального закона </w:t>
      </w:r>
      <w:hyperlink r:id="rId14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Times New Roman" w:hAnsi="Times New Roman" w:cs="Times New Roman"/>
          <w:sz w:val="24"/>
          <w:szCs w:val="24"/>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 (в ред. Федерального закона </w:t>
      </w:r>
      <w:hyperlink r:id="rId141" w:history="1">
        <w:r>
          <w:rPr>
            <w:rFonts w:ascii="Times New Roman" w:hAnsi="Times New Roman" w:cs="Times New Roman"/>
            <w:sz w:val="24"/>
            <w:szCs w:val="24"/>
            <w:u w:val="single"/>
          </w:rPr>
          <w:t>от 06.03.2019 N 18-ФЗ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указанном в пункте 1.1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42" w:history="1">
        <w:r>
          <w:rPr>
            <w:rFonts w:ascii="Times New Roman" w:hAnsi="Times New Roman" w:cs="Times New Roman"/>
            <w:sz w:val="24"/>
            <w:szCs w:val="24"/>
            <w:u w:val="single"/>
          </w:rPr>
          <w:t>от 25.12.2023 N 678-ФЗ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14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44" w:history="1">
        <w:r>
          <w:rPr>
            <w:rFonts w:ascii="Times New Roman" w:hAnsi="Times New Roman" w:cs="Times New Roman"/>
            <w:sz w:val="24"/>
            <w:szCs w:val="24"/>
            <w:u w:val="single"/>
          </w:rPr>
          <w:t>от 30.12.2021 N 482-ФЗ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Выбор врача и медицинской организации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rFonts w:ascii="Times New Roman" w:hAnsi="Times New Roman" w:cs="Times New Roman"/>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Оказание первичной специализированной медико-санитарной помощи осуществляется: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145"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 а также с</w:t>
      </w:r>
      <w:proofErr w:type="gramEnd"/>
      <w:r>
        <w:rPr>
          <w:rFonts w:ascii="Times New Roman" w:hAnsi="Times New Roman" w:cs="Times New Roman"/>
          <w:sz w:val="24"/>
          <w:szCs w:val="24"/>
        </w:rPr>
        <w:t xml:space="preserve"> учетом особенностей, установленных Федеральным законом </w:t>
      </w:r>
      <w:hyperlink r:id="rId146" w:history="1">
        <w:r>
          <w:rPr>
            <w:rFonts w:ascii="Times New Roman" w:hAnsi="Times New Roman" w:cs="Times New Roman"/>
            <w:sz w:val="24"/>
            <w:szCs w:val="24"/>
            <w:u w:val="single"/>
          </w:rPr>
          <w:t>от 28 марта 1998 года N 53-ФЗ</w:t>
        </w:r>
      </w:hyperlink>
      <w:r>
        <w:rPr>
          <w:rFonts w:ascii="Times New Roman" w:hAnsi="Times New Roman" w:cs="Times New Roman"/>
          <w:sz w:val="24"/>
          <w:szCs w:val="24"/>
        </w:rPr>
        <w:t xml:space="preserve"> "О воинской обязанности и военной службе"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47" w:history="1">
        <w:r>
          <w:rPr>
            <w:rFonts w:ascii="Times New Roman" w:hAnsi="Times New Roman" w:cs="Times New Roman"/>
            <w:sz w:val="24"/>
            <w:szCs w:val="24"/>
            <w:u w:val="single"/>
          </w:rPr>
          <w:t>от 30.04.2021 N 131-ФЗ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48"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49" w:history="1">
        <w:r>
          <w:rPr>
            <w:rFonts w:ascii="Times New Roman" w:hAnsi="Times New Roman" w:cs="Times New Roman"/>
            <w:sz w:val="24"/>
            <w:szCs w:val="24"/>
            <w:u w:val="single"/>
          </w:rPr>
          <w:t>от 30.04.2021 N 131-ФЗ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w:t>
      </w:r>
      <w:r>
        <w:rPr>
          <w:rFonts w:ascii="Times New Roman" w:hAnsi="Times New Roman" w:cs="Times New Roman"/>
          <w:sz w:val="24"/>
          <w:szCs w:val="24"/>
        </w:rPr>
        <w:lastRenderedPageBreak/>
        <w:t>пациенту медицинскую помощь без участия обучающихся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Информация о состоянии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5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15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3" w:history="1">
        <w:r>
          <w:rPr>
            <w:rFonts w:ascii="Times New Roman" w:hAnsi="Times New Roman" w:cs="Times New Roman"/>
            <w:sz w:val="24"/>
            <w:szCs w:val="24"/>
            <w:u w:val="single"/>
          </w:rPr>
          <w:t>от 31.07.2020 N 271-ФЗ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Pr>
          <w:rFonts w:ascii="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Pr>
          <w:rFonts w:ascii="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Pr>
          <w:rFonts w:ascii="Times New Roman" w:hAnsi="Times New Roman" w:cs="Times New Roman"/>
          <w:sz w:val="24"/>
          <w:szCs w:val="24"/>
        </w:rPr>
        <w:t xml:space="preserve">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4" w:history="1">
        <w:r>
          <w:rPr>
            <w:rFonts w:ascii="Times New Roman" w:hAnsi="Times New Roman" w:cs="Times New Roman"/>
            <w:sz w:val="24"/>
            <w:szCs w:val="24"/>
            <w:u w:val="single"/>
          </w:rPr>
          <w:t>от 02.07.2021 N 315-ФЗ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Пациент либо его законный представитель имеет право по запросу, </w:t>
      </w:r>
      <w:proofErr w:type="gramStart"/>
      <w:r>
        <w:rPr>
          <w:rFonts w:ascii="Times New Roman" w:hAnsi="Times New Roman" w:cs="Times New Roman"/>
          <w:sz w:val="24"/>
          <w:szCs w:val="24"/>
        </w:rPr>
        <w:t>направленному</w:t>
      </w:r>
      <w:proofErr w:type="gramEnd"/>
      <w:r>
        <w:rPr>
          <w:rFonts w:ascii="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Pr>
          <w:rFonts w:ascii="Times New Roman" w:hAnsi="Times New Roman" w:cs="Times New Roman"/>
          <w:sz w:val="24"/>
          <w:szCs w:val="24"/>
        </w:rP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w:t>
      </w:r>
      <w:r>
        <w:rPr>
          <w:rFonts w:ascii="Times New Roman" w:hAnsi="Times New Roman" w:cs="Times New Roman"/>
          <w:sz w:val="24"/>
          <w:szCs w:val="24"/>
        </w:rPr>
        <w:lastRenderedPageBreak/>
        <w:t>пациент</w:t>
      </w:r>
      <w:proofErr w:type="gramEnd"/>
      <w:r>
        <w:rPr>
          <w:rFonts w:ascii="Times New Roman" w:hAnsi="Times New Roman" w:cs="Times New Roman"/>
          <w:sz w:val="24"/>
          <w:szCs w:val="24"/>
        </w:rPr>
        <w:t xml:space="preserve">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55" w:history="1">
        <w:r>
          <w:rPr>
            <w:rFonts w:ascii="Times New Roman" w:hAnsi="Times New Roman" w:cs="Times New Roman"/>
            <w:sz w:val="24"/>
            <w:szCs w:val="24"/>
            <w:u w:val="single"/>
          </w:rPr>
          <w:t>от 29.07.2017 N 242-ФЗ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02.07.2021 N 315-ФЗ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Информация о факторах, влияющих на здоровье</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Права работников, занятых на отдельных видах работ, на охрану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 Права военнослужащих и лиц, приравненных по </w:t>
      </w:r>
      <w:r>
        <w:rPr>
          <w:rFonts w:ascii="Times New Roman" w:hAnsi="Times New Roman" w:cs="Times New Roman"/>
          <w:b/>
          <w:bCs/>
          <w:sz w:val="32"/>
          <w:szCs w:val="32"/>
        </w:rPr>
        <w:lastRenderedPageBreak/>
        <w:t>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57"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Times New Roman" w:hAnsi="Times New Roman" w:cs="Times New Roman"/>
          <w:sz w:val="24"/>
          <w:szCs w:val="24"/>
        </w:rPr>
        <w:t xml:space="preserve"> освобождения от призыва на военную службу по состоянию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Pr>
          <w:rFonts w:ascii="Times New Roman" w:hAnsi="Times New Roman" w:cs="Times New Roman"/>
          <w:sz w:val="24"/>
          <w:szCs w:val="24"/>
        </w:rPr>
        <w:t xml:space="preserve"> федеральным государственным органам, в которых федеральным законом предусмотрена военная служба или приравненная к ней служба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8"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Pr>
          <w:rFonts w:ascii="Times New Roman" w:hAnsi="Times New Roman" w:cs="Times New Roman"/>
          <w:sz w:val="24"/>
          <w:szCs w:val="24"/>
        </w:rPr>
        <w:t xml:space="preserve"> служба или приравненная к ней служба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59"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w:t>
      </w:r>
      <w:r>
        <w:rPr>
          <w:rFonts w:ascii="Times New Roman" w:hAnsi="Times New Roman" w:cs="Times New Roman"/>
          <w:sz w:val="24"/>
          <w:szCs w:val="24"/>
        </w:rPr>
        <w:lastRenderedPageBreak/>
        <w:t>медицинского освидетельствования в целях определения годности к военной службе или</w:t>
      </w:r>
      <w:proofErr w:type="gramEnd"/>
      <w:r>
        <w:rPr>
          <w:rFonts w:ascii="Times New Roman" w:hAnsi="Times New Roman" w:cs="Times New Roman"/>
          <w:sz w:val="24"/>
          <w:szCs w:val="24"/>
        </w:rPr>
        <w:t xml:space="preserve"> приравненной к ней службе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0"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1"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rFonts w:ascii="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62" w:history="1">
        <w:r>
          <w:rPr>
            <w:rFonts w:ascii="Times New Roman" w:hAnsi="Times New Roman" w:cs="Times New Roman"/>
            <w:sz w:val="24"/>
            <w:szCs w:val="24"/>
            <w:u w:val="single"/>
          </w:rPr>
          <w:t>от 08.03.2015 N 55-ФЗ</w:t>
        </w:r>
      </w:hyperlink>
      <w:r>
        <w:rPr>
          <w:rFonts w:ascii="Times New Roman" w:hAnsi="Times New Roman" w:cs="Times New Roman"/>
          <w:sz w:val="24"/>
          <w:szCs w:val="24"/>
        </w:rPr>
        <w:t>)</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отношении лиц, отбывающих наказание в учреждениях уголовно-исполнительной </w:t>
      </w:r>
      <w:r>
        <w:rPr>
          <w:rFonts w:ascii="Times New Roman" w:hAnsi="Times New Roman" w:cs="Times New Roman"/>
          <w:sz w:val="24"/>
          <w:szCs w:val="24"/>
        </w:rPr>
        <w:lastRenderedPageBreak/>
        <w:t>системы, договор о добровольном медицинском страховании расторгается.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Times New Roman" w:hAnsi="Times New Roman" w:cs="Times New Roman"/>
          <w:sz w:val="24"/>
          <w:szCs w:val="24"/>
        </w:rPr>
        <w:t xml:space="preserve"> исполнительной власти.</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Обязанности граждан в сфере охраны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обязаны заботиться о сохранении своего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76340" w:rsidRDefault="00C76340" w:rsidP="00C76340">
      <w:pPr>
        <w:widowControl w:val="0"/>
        <w:autoSpaceDE w:val="0"/>
        <w:autoSpaceDN w:val="0"/>
        <w:adjustRightInd w:val="0"/>
        <w:spacing w:after="0" w:line="240" w:lineRule="auto"/>
        <w:rPr>
          <w:rFonts w:ascii="Times New Roman" w:hAnsi="Times New Roman" w:cs="Times New Roman"/>
          <w:sz w:val="24"/>
          <w:szCs w:val="24"/>
        </w:rPr>
      </w:pPr>
    </w:p>
    <w:p w:rsidR="00C76340" w:rsidRDefault="00C76340" w:rsidP="00C7634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Общественные объединения по защите прав граждан в сфере охраны здоровья</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76340" w:rsidRDefault="00C76340" w:rsidP="00C7634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76340" w:rsidRDefault="00C76340"/>
    <w:sectPr w:rsidR="00C76340" w:rsidSect="000D4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340"/>
    <w:rsid w:val="000D4BD1"/>
    <w:rsid w:val="00C76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11978#l0" TargetMode="External"/><Relationship Id="rId117" Type="http://schemas.openxmlformats.org/officeDocument/2006/relationships/hyperlink" Target="https://normativ.kontur.ru/document?moduleid=7&amp;documentid=352621#l2" TargetMode="External"/><Relationship Id="rId21" Type="http://schemas.openxmlformats.org/officeDocument/2006/relationships/hyperlink" Target="https://normativ.kontur.ru/document?moduleid=1&amp;documentid=244530#l0" TargetMode="External"/><Relationship Id="rId42" Type="http://schemas.openxmlformats.org/officeDocument/2006/relationships/hyperlink" Target="https://normativ.kontur.ru/document?moduleid=1&amp;documentid=423669#l0" TargetMode="External"/><Relationship Id="rId47" Type="http://schemas.openxmlformats.org/officeDocument/2006/relationships/hyperlink" Target="https://normativ.kontur.ru/document?moduleid=1&amp;documentid=318279#l0" TargetMode="External"/><Relationship Id="rId63" Type="http://schemas.openxmlformats.org/officeDocument/2006/relationships/hyperlink" Target="https://normativ.kontur.ru/document?moduleid=1&amp;documentid=366036#l0" TargetMode="External"/><Relationship Id="rId68" Type="http://schemas.openxmlformats.org/officeDocument/2006/relationships/hyperlink" Target="https://normativ.kontur.ru/document?moduleid=1&amp;documentid=396405#l0" TargetMode="External"/><Relationship Id="rId84" Type="http://schemas.openxmlformats.org/officeDocument/2006/relationships/hyperlink" Target="https://normativ.kontur.ru/document?moduleid=1&amp;documentid=424807#l0" TargetMode="External"/><Relationship Id="rId89" Type="http://schemas.openxmlformats.org/officeDocument/2006/relationships/hyperlink" Target="https://normativ.kontur.ru/document?moduleid=1&amp;documentid=438430#l0" TargetMode="External"/><Relationship Id="rId112" Type="http://schemas.openxmlformats.org/officeDocument/2006/relationships/hyperlink" Target="https://normativ.kontur.ru/document?moduleid=1&amp;documentid=357694#l59" TargetMode="External"/><Relationship Id="rId133" Type="http://schemas.openxmlformats.org/officeDocument/2006/relationships/hyperlink" Target="https://normativ.kontur.ru/document?moduleid=1&amp;documentid=399786#l0" TargetMode="External"/><Relationship Id="rId138" Type="http://schemas.openxmlformats.org/officeDocument/2006/relationships/hyperlink" Target="https://normativ.kontur.ru/document?moduleid=1&amp;documentid=462396#l0" TargetMode="External"/><Relationship Id="rId154" Type="http://schemas.openxmlformats.org/officeDocument/2006/relationships/hyperlink" Target="https://normativ.kontur.ru/document?moduleid=1&amp;documentid=395212#l5" TargetMode="External"/><Relationship Id="rId159" Type="http://schemas.openxmlformats.org/officeDocument/2006/relationships/hyperlink" Target="https://normativ.kontur.ru/document?moduleid=1&amp;documentid=288957#l336" TargetMode="External"/><Relationship Id="rId16" Type="http://schemas.openxmlformats.org/officeDocument/2006/relationships/hyperlink" Target="https://normativ.kontur.ru/document?moduleid=1&amp;documentid=309172#l0" TargetMode="External"/><Relationship Id="rId107" Type="http://schemas.openxmlformats.org/officeDocument/2006/relationships/hyperlink" Target="https://normativ.kontur.ru/document?moduleid=1&amp;documentid=357694#l38" TargetMode="External"/><Relationship Id="rId11" Type="http://schemas.openxmlformats.org/officeDocument/2006/relationships/hyperlink" Target="https://normativ.kontur.ru/document?moduleid=1&amp;documentid=223714#l0" TargetMode="External"/><Relationship Id="rId32" Type="http://schemas.openxmlformats.org/officeDocument/2006/relationships/hyperlink" Target="https://normativ.kontur.ru/document?moduleid=1&amp;documentid=281276#l0" TargetMode="External"/><Relationship Id="rId37" Type="http://schemas.openxmlformats.org/officeDocument/2006/relationships/hyperlink" Target="https://normativ.kontur.ru/document?moduleid=1&amp;documentid=292604#l0" TargetMode="External"/><Relationship Id="rId53" Type="http://schemas.openxmlformats.org/officeDocument/2006/relationships/hyperlink" Target="https://normativ.kontur.ru/document?moduleid=1&amp;documentid=349360#l0" TargetMode="External"/><Relationship Id="rId58" Type="http://schemas.openxmlformats.org/officeDocument/2006/relationships/hyperlink" Target="https://normativ.kontur.ru/document?moduleid=1&amp;documentid=358066#l1" TargetMode="External"/><Relationship Id="rId74" Type="http://schemas.openxmlformats.org/officeDocument/2006/relationships/hyperlink" Target="https://normativ.kontur.ru/document?moduleid=1&amp;documentid=395344#l0" TargetMode="External"/><Relationship Id="rId79" Type="http://schemas.openxmlformats.org/officeDocument/2006/relationships/hyperlink" Target="https://normativ.kontur.ru/document?moduleid=1&amp;documentid=395357#l2" TargetMode="External"/><Relationship Id="rId102" Type="http://schemas.openxmlformats.org/officeDocument/2006/relationships/hyperlink" Target="https://normativ.kontur.ru/document?moduleid=1&amp;documentid=475924#l0" TargetMode="External"/><Relationship Id="rId123" Type="http://schemas.openxmlformats.org/officeDocument/2006/relationships/hyperlink" Target="https://normativ.kontur.ru/document?moduleid=1&amp;documentid=357694#l46" TargetMode="External"/><Relationship Id="rId128" Type="http://schemas.openxmlformats.org/officeDocument/2006/relationships/hyperlink" Target="https://normativ.kontur.ru/document?moduleid=1&amp;documentid=357694#l105" TargetMode="External"/><Relationship Id="rId144" Type="http://schemas.openxmlformats.org/officeDocument/2006/relationships/hyperlink" Target="https://normativ.kontur.ru/document?moduleid=1&amp;documentid=411052#l14" TargetMode="External"/><Relationship Id="rId149" Type="http://schemas.openxmlformats.org/officeDocument/2006/relationships/hyperlink" Target="https://normativ.kontur.ru/document?moduleid=1&amp;documentid=390070#l22" TargetMode="External"/><Relationship Id="rId5" Type="http://schemas.openxmlformats.org/officeDocument/2006/relationships/hyperlink" Target="https://normativ.kontur.ru/document?moduleid=1&amp;documentid=396959#l0" TargetMode="External"/><Relationship Id="rId90" Type="http://schemas.openxmlformats.org/officeDocument/2006/relationships/hyperlink" Target="https://normativ.kontur.ru/document?moduleid=1&amp;documentid=439055#l9" TargetMode="External"/><Relationship Id="rId95" Type="http://schemas.openxmlformats.org/officeDocument/2006/relationships/hyperlink" Target="https://normativ.kontur.ru/document?moduleid=1&amp;documentid=452686#l0" TargetMode="External"/><Relationship Id="rId160" Type="http://schemas.openxmlformats.org/officeDocument/2006/relationships/hyperlink" Target="https://normativ.kontur.ru/document?moduleid=1&amp;documentid=318279#l25" TargetMode="External"/><Relationship Id="rId22" Type="http://schemas.openxmlformats.org/officeDocument/2006/relationships/hyperlink" Target="https://normativ.kontur.ru/document?moduleid=1&amp;documentid=247969#l0" TargetMode="External"/><Relationship Id="rId27" Type="http://schemas.openxmlformats.org/officeDocument/2006/relationships/hyperlink" Target="https://normativ.kontur.ru/document?moduleid=1&amp;documentid=255625#l2" TargetMode="External"/><Relationship Id="rId43" Type="http://schemas.openxmlformats.org/officeDocument/2006/relationships/hyperlink" Target="https://normativ.kontur.ru/document?moduleid=1&amp;documentid=305922#l2" TargetMode="External"/><Relationship Id="rId48" Type="http://schemas.openxmlformats.org/officeDocument/2006/relationships/hyperlink" Target="https://normativ.kontur.ru/document?moduleid=1&amp;documentid=318162#l0" TargetMode="External"/><Relationship Id="rId64" Type="http://schemas.openxmlformats.org/officeDocument/2006/relationships/hyperlink" Target="https://normativ.kontur.ru/document?moduleid=1&amp;documentid=367434#l0" TargetMode="External"/><Relationship Id="rId69" Type="http://schemas.openxmlformats.org/officeDocument/2006/relationships/hyperlink" Target="https://normativ.kontur.ru/document?moduleid=1&amp;documentid=390083#l0" TargetMode="External"/><Relationship Id="rId113" Type="http://schemas.openxmlformats.org/officeDocument/2006/relationships/hyperlink" Target="https://normativ.kontur.ru/document?moduleid=1&amp;documentid=357694#l83" TargetMode="External"/><Relationship Id="rId118" Type="http://schemas.openxmlformats.org/officeDocument/2006/relationships/hyperlink" Target="https://normativ.kontur.ru/document?moduleid=1&amp;documentid=395212#l4" TargetMode="External"/><Relationship Id="rId134" Type="http://schemas.openxmlformats.org/officeDocument/2006/relationships/hyperlink" Target="https://normativ.kontur.ru/document?moduleid=1&amp;documentid=298015#l43" TargetMode="External"/><Relationship Id="rId139" Type="http://schemas.openxmlformats.org/officeDocument/2006/relationships/hyperlink" Target="https://normativ.kontur.ru/document?moduleid=1&amp;documentid=330935#l14" TargetMode="External"/><Relationship Id="rId80" Type="http://schemas.openxmlformats.org/officeDocument/2006/relationships/hyperlink" Target="https://normativ.kontur.ru/document?moduleid=1&amp;documentid=411052#l3" TargetMode="External"/><Relationship Id="rId85" Type="http://schemas.openxmlformats.org/officeDocument/2006/relationships/hyperlink" Target="https://normativ.kontur.ru/document?moduleid=1&amp;documentid=435446#l3" TargetMode="External"/><Relationship Id="rId150" Type="http://schemas.openxmlformats.org/officeDocument/2006/relationships/hyperlink" Target="https://normativ.kontur.ru/document?moduleid=1&amp;documentid=395894#l2750" TargetMode="External"/><Relationship Id="rId155" Type="http://schemas.openxmlformats.org/officeDocument/2006/relationships/hyperlink" Target="https://normativ.kontur.ru/document?moduleid=1&amp;documentid=298015#l8" TargetMode="External"/><Relationship Id="rId12" Type="http://schemas.openxmlformats.org/officeDocument/2006/relationships/hyperlink" Target="https://normativ.kontur.ru/document?moduleid=1&amp;documentid=288957#l0" TargetMode="External"/><Relationship Id="rId17" Type="http://schemas.openxmlformats.org/officeDocument/2006/relationships/hyperlink" Target="https://normativ.kontur.ru/document?moduleid=1&amp;documentid=240468#l0" TargetMode="External"/><Relationship Id="rId33" Type="http://schemas.openxmlformats.org/officeDocument/2006/relationships/hyperlink" Target="https://normativ.kontur.ru/document?moduleid=1&amp;documentid=270679#l0" TargetMode="External"/><Relationship Id="rId38" Type="http://schemas.openxmlformats.org/officeDocument/2006/relationships/hyperlink" Target="https://normativ.kontur.ru/document?moduleid=1&amp;documentid=305855#l0" TargetMode="External"/><Relationship Id="rId59" Type="http://schemas.openxmlformats.org/officeDocument/2006/relationships/hyperlink" Target="https://normativ.kontur.ru/document?moduleid=1&amp;documentid=358447#l1" TargetMode="External"/><Relationship Id="rId103" Type="http://schemas.openxmlformats.org/officeDocument/2006/relationships/hyperlink" Target="https://normativ.kontur.ru/document?moduleid=1&amp;documentid=475790#l0" TargetMode="External"/><Relationship Id="rId108" Type="http://schemas.openxmlformats.org/officeDocument/2006/relationships/hyperlink" Target="https://normativ.kontur.ru/document?moduleid=1&amp;documentid=357694#l41" TargetMode="External"/><Relationship Id="rId124" Type="http://schemas.openxmlformats.org/officeDocument/2006/relationships/hyperlink" Target="https://normativ.kontur.ru/document?moduleid=1&amp;documentid=357694#l50" TargetMode="External"/><Relationship Id="rId129" Type="http://schemas.openxmlformats.org/officeDocument/2006/relationships/hyperlink" Target="https://normativ.kontur.ru/document?moduleid=1&amp;documentid=357694#l109" TargetMode="External"/><Relationship Id="rId54" Type="http://schemas.openxmlformats.org/officeDocument/2006/relationships/hyperlink" Target="https://normativ.kontur.ru/document?moduleid=1&amp;documentid=351405#l0" TargetMode="External"/><Relationship Id="rId70" Type="http://schemas.openxmlformats.org/officeDocument/2006/relationships/hyperlink" Target="https://normativ.kontur.ru/document?moduleid=1&amp;documentid=390069#l0" TargetMode="External"/><Relationship Id="rId75" Type="http://schemas.openxmlformats.org/officeDocument/2006/relationships/hyperlink" Target="https://normativ.kontur.ru/document?moduleid=1&amp;documentid=395210#l0" TargetMode="External"/><Relationship Id="rId91" Type="http://schemas.openxmlformats.org/officeDocument/2006/relationships/hyperlink" Target="https://normativ.kontur.ru/document?moduleid=1&amp;documentid=439171#l0" TargetMode="External"/><Relationship Id="rId96" Type="http://schemas.openxmlformats.org/officeDocument/2006/relationships/hyperlink" Target="https://normativ.kontur.ru/document?moduleid=1&amp;documentid=453467#l0" TargetMode="External"/><Relationship Id="rId140" Type="http://schemas.openxmlformats.org/officeDocument/2006/relationships/hyperlink" Target="https://normativ.kontur.ru/document?moduleid=1&amp;documentid=225008#l1246" TargetMode="External"/><Relationship Id="rId145" Type="http://schemas.openxmlformats.org/officeDocument/2006/relationships/hyperlink" Target="https://normativ.kontur.ru/document?moduleId=1&amp;documentId=476634#l137" TargetMode="External"/><Relationship Id="rId161" Type="http://schemas.openxmlformats.org/officeDocument/2006/relationships/hyperlink" Target="https://normativ.kontur.ru/document?moduleid=1&amp;documentid=288957#l336" TargetMode="External"/><Relationship Id="rId1" Type="http://schemas.openxmlformats.org/officeDocument/2006/relationships/styles" Target="styles.xml"/><Relationship Id="rId6" Type="http://schemas.openxmlformats.org/officeDocument/2006/relationships/hyperlink" Target="https://normativ.kontur.ru/document?moduleid=1&amp;documentid=222138#l0" TargetMode="External"/><Relationship Id="rId15" Type="http://schemas.openxmlformats.org/officeDocument/2006/relationships/hyperlink" Target="https://normativ.kontur.ru/document?moduleid=1&amp;documentid=235438#l0" TargetMode="External"/><Relationship Id="rId23" Type="http://schemas.openxmlformats.org/officeDocument/2006/relationships/hyperlink" Target="https://normativ.kontur.ru/document?moduleid=1&amp;documentid=247950#l0" TargetMode="External"/><Relationship Id="rId28" Type="http://schemas.openxmlformats.org/officeDocument/2006/relationships/hyperlink" Target="https://normativ.kontur.ru/document?moduleid=1&amp;documentid=423911#l0" TargetMode="External"/><Relationship Id="rId36" Type="http://schemas.openxmlformats.org/officeDocument/2006/relationships/hyperlink" Target="https://normativ.kontur.ru/document?moduleid=1&amp;documentid=291411#l0" TargetMode="External"/><Relationship Id="rId49" Type="http://schemas.openxmlformats.org/officeDocument/2006/relationships/hyperlink" Target="https://normativ.kontur.ru/document?moduleid=1&amp;documentid=396299#l0" TargetMode="External"/><Relationship Id="rId57" Type="http://schemas.openxmlformats.org/officeDocument/2006/relationships/hyperlink" Target="https://normativ.kontur.ru/document?moduleid=1&amp;documentid=351445#l0" TargetMode="External"/><Relationship Id="rId106" Type="http://schemas.openxmlformats.org/officeDocument/2006/relationships/hyperlink" Target="https://normativ.kontur.ru/document?moduleid=1&amp;documentid=357694#l17" TargetMode="External"/><Relationship Id="rId114" Type="http://schemas.openxmlformats.org/officeDocument/2006/relationships/hyperlink" Target="https://normativ.kontur.ru/document?moduleid=1&amp;documentid=357694#l85" TargetMode="External"/><Relationship Id="rId119" Type="http://schemas.openxmlformats.org/officeDocument/2006/relationships/hyperlink" Target="https://normativ.kontur.ru/document?moduleid=1&amp;documentid=357694#l17" TargetMode="External"/><Relationship Id="rId127" Type="http://schemas.openxmlformats.org/officeDocument/2006/relationships/hyperlink" Target="https://normativ.kontur.ru/document?moduleid=1&amp;documentid=357694#l85" TargetMode="External"/><Relationship Id="rId10" Type="http://schemas.openxmlformats.org/officeDocument/2006/relationships/hyperlink" Target="https://normativ.kontur.ru/document?moduleid=1&amp;documentid=225008#l0" TargetMode="External"/><Relationship Id="rId31" Type="http://schemas.openxmlformats.org/officeDocument/2006/relationships/hyperlink" Target="https://normativ.kontur.ru/document?moduleid=1&amp;documentid=265124#l0" TargetMode="External"/><Relationship Id="rId44" Type="http://schemas.openxmlformats.org/officeDocument/2006/relationships/hyperlink" Target="https://normativ.kontur.ru/document?moduleid=1&amp;documentid=309323#l0" TargetMode="External"/><Relationship Id="rId52" Type="http://schemas.openxmlformats.org/officeDocument/2006/relationships/hyperlink" Target="https://normativ.kontur.ru/document?moduleid=1&amp;documentid=336396#l0" TargetMode="External"/><Relationship Id="rId60" Type="http://schemas.openxmlformats.org/officeDocument/2006/relationships/hyperlink" Target="https://normativ.kontur.ru/document?moduleid=1&amp;documentid=411972#l1" TargetMode="External"/><Relationship Id="rId65" Type="http://schemas.openxmlformats.org/officeDocument/2006/relationships/hyperlink" Target="https://normativ.kontur.ru/document?moduleid=1&amp;documentid=367415#l4" TargetMode="External"/><Relationship Id="rId73" Type="http://schemas.openxmlformats.org/officeDocument/2006/relationships/hyperlink" Target="https://normativ.kontur.ru/document?moduleid=1&amp;documentid=393776#l0" TargetMode="External"/><Relationship Id="rId78" Type="http://schemas.openxmlformats.org/officeDocument/2006/relationships/hyperlink" Target="https://normativ.kontur.ru/document?moduleid=1&amp;documentid=395324#l0" TargetMode="External"/><Relationship Id="rId81" Type="http://schemas.openxmlformats.org/officeDocument/2006/relationships/hyperlink" Target="https://normativ.kontur.ru/document?moduleid=1&amp;documentid=424376#l0" TargetMode="External"/><Relationship Id="rId86" Type="http://schemas.openxmlformats.org/officeDocument/2006/relationships/hyperlink" Target="https://normativ.kontur.ru/document?moduleid=1&amp;documentid=427554#l4" TargetMode="External"/><Relationship Id="rId94" Type="http://schemas.openxmlformats.org/officeDocument/2006/relationships/hyperlink" Target="https://normativ.kontur.ru/document?moduleid=1&amp;documentid=450400#l2" TargetMode="External"/><Relationship Id="rId99" Type="http://schemas.openxmlformats.org/officeDocument/2006/relationships/hyperlink" Target="https://normativ.kontur.ru/document?moduleid=1&amp;documentid=462479#l1" TargetMode="External"/><Relationship Id="rId101" Type="http://schemas.openxmlformats.org/officeDocument/2006/relationships/hyperlink" Target="https://normativ.kontur.ru/document?moduleid=1&amp;documentid=462396#l0" TargetMode="External"/><Relationship Id="rId122" Type="http://schemas.openxmlformats.org/officeDocument/2006/relationships/hyperlink" Target="https://normativ.kontur.ru/document?moduleid=1&amp;documentid=357694#l41" TargetMode="External"/><Relationship Id="rId130" Type="http://schemas.openxmlformats.org/officeDocument/2006/relationships/hyperlink" Target="https://normativ.kontur.ru/document?moduleid=7&amp;documentid=352621#l2" TargetMode="External"/><Relationship Id="rId135" Type="http://schemas.openxmlformats.org/officeDocument/2006/relationships/hyperlink" Target="https://normativ.kontur.ru/document?moduleid=1&amp;documentid=395212#l4" TargetMode="External"/><Relationship Id="rId143" Type="http://schemas.openxmlformats.org/officeDocument/2006/relationships/hyperlink" Target="https://normativ.kontur.ru/document?moduleId=1&amp;documentId=476634#l272" TargetMode="External"/><Relationship Id="rId148" Type="http://schemas.openxmlformats.org/officeDocument/2006/relationships/hyperlink" Target="https://normativ.kontur.ru/document?moduleId=1&amp;documentId=476634#l144" TargetMode="External"/><Relationship Id="rId151" Type="http://schemas.openxmlformats.org/officeDocument/2006/relationships/hyperlink" Target="https://normativ.kontur.ru/document?moduleId=1&amp;documentId=476634#l272" TargetMode="External"/><Relationship Id="rId156" Type="http://schemas.openxmlformats.org/officeDocument/2006/relationships/hyperlink" Target="https://normativ.kontur.ru/document?moduleid=1&amp;documentid=395212#l5" TargetMode="External"/><Relationship Id="rId164" Type="http://schemas.openxmlformats.org/officeDocument/2006/relationships/theme" Target="theme/theme1.xml"/><Relationship Id="rId4" Type="http://schemas.openxmlformats.org/officeDocument/2006/relationships/hyperlink" Target="https://normativ.kontur.ru/document?moduleid=1&amp;documentid=200417#l147" TargetMode="External"/><Relationship Id="rId9" Type="http://schemas.openxmlformats.org/officeDocument/2006/relationships/hyperlink" Target="https://normativ.kontur.ru/document?moduleid=1&amp;documentid=317145#l0" TargetMode="External"/><Relationship Id="rId13" Type="http://schemas.openxmlformats.org/officeDocument/2006/relationships/hyperlink" Target="https://normativ.kontur.ru/document?moduleid=1&amp;documentid=235368#l0" TargetMode="External"/><Relationship Id="rId18" Type="http://schemas.openxmlformats.org/officeDocument/2006/relationships/hyperlink" Target="https://normativ.kontur.ru/document?moduleid=1&amp;documentid=264334#l0" TargetMode="External"/><Relationship Id="rId39" Type="http://schemas.openxmlformats.org/officeDocument/2006/relationships/hyperlink" Target="https://normativ.kontur.ru/document?moduleid=1&amp;documentid=396644#l0" TargetMode="External"/><Relationship Id="rId109" Type="http://schemas.openxmlformats.org/officeDocument/2006/relationships/hyperlink" Target="https://normativ.kontur.ru/document?moduleid=1&amp;documentid=357694#l41" TargetMode="External"/><Relationship Id="rId34" Type="http://schemas.openxmlformats.org/officeDocument/2006/relationships/hyperlink" Target="https://normativ.kontur.ru/document?moduleid=1&amp;documentid=271970#l0" TargetMode="External"/><Relationship Id="rId50" Type="http://schemas.openxmlformats.org/officeDocument/2006/relationships/hyperlink" Target="https://normativ.kontur.ru/document?moduleid=1&amp;documentid=327096#l0" TargetMode="External"/><Relationship Id="rId55" Type="http://schemas.openxmlformats.org/officeDocument/2006/relationships/hyperlink" Target="https://normativ.kontur.ru/document?moduleid=1&amp;documentid=416486#l0" TargetMode="External"/><Relationship Id="rId76" Type="http://schemas.openxmlformats.org/officeDocument/2006/relationships/hyperlink" Target="https://normativ.kontur.ru/document?moduleid=1&amp;documentid=395211#l0" TargetMode="External"/><Relationship Id="rId97" Type="http://schemas.openxmlformats.org/officeDocument/2006/relationships/hyperlink" Target="https://normativ.kontur.ru/document?moduleid=1&amp;documentid=453468#l0" TargetMode="External"/><Relationship Id="rId104" Type="http://schemas.openxmlformats.org/officeDocument/2006/relationships/hyperlink" Target="https://normativ.kontur.ru/document?moduleid=1&amp;documentid=240468#l1" TargetMode="External"/><Relationship Id="rId120" Type="http://schemas.openxmlformats.org/officeDocument/2006/relationships/hyperlink" Target="https://normativ.kontur.ru/document?moduleid=1&amp;documentid=357694#l38" TargetMode="External"/><Relationship Id="rId125" Type="http://schemas.openxmlformats.org/officeDocument/2006/relationships/hyperlink" Target="https://normativ.kontur.ru/document?moduleid=1&amp;documentid=357694#l59" TargetMode="External"/><Relationship Id="rId141" Type="http://schemas.openxmlformats.org/officeDocument/2006/relationships/hyperlink" Target="https://normativ.kontur.ru/document?moduleid=1&amp;documentid=330935#l14" TargetMode="External"/><Relationship Id="rId146" Type="http://schemas.openxmlformats.org/officeDocument/2006/relationships/hyperlink" Target="https://normativ.kontur.ru/document?moduleid=1&amp;documentid=463780#l0" TargetMode="External"/><Relationship Id="rId7" Type="http://schemas.openxmlformats.org/officeDocument/2006/relationships/hyperlink" Target="https://normativ.kontur.ru/document?moduleid=1&amp;documentid=395894#l0" TargetMode="External"/><Relationship Id="rId71" Type="http://schemas.openxmlformats.org/officeDocument/2006/relationships/hyperlink" Target="https://normativ.kontur.ru/document?moduleid=1&amp;documentid=390070#l0" TargetMode="External"/><Relationship Id="rId92" Type="http://schemas.openxmlformats.org/officeDocument/2006/relationships/hyperlink" Target="https://normativ.kontur.ru/document?moduleid=1&amp;documentid=463306#l0" TargetMode="External"/><Relationship Id="rId162" Type="http://schemas.openxmlformats.org/officeDocument/2006/relationships/hyperlink" Target="https://normativ.kontur.ru/document?moduleid=1&amp;documentid=247950#l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55534#l0" TargetMode="External"/><Relationship Id="rId24" Type="http://schemas.openxmlformats.org/officeDocument/2006/relationships/hyperlink" Target="https://normativ.kontur.ru/document?moduleid=1&amp;documentid=249918#l0" TargetMode="External"/><Relationship Id="rId40" Type="http://schemas.openxmlformats.org/officeDocument/2006/relationships/hyperlink" Target="https://normativ.kontur.ru/document?moduleid=1&amp;documentid=298015#l0" TargetMode="External"/><Relationship Id="rId45" Type="http://schemas.openxmlformats.org/officeDocument/2006/relationships/hyperlink" Target="https://normativ.kontur.ru/document?moduleid=1&amp;documentid=317109#l0" TargetMode="External"/><Relationship Id="rId66" Type="http://schemas.openxmlformats.org/officeDocument/2006/relationships/hyperlink" Target="https://normativ.kontur.ru/document?moduleid=1&amp;documentid=377877#l0" TargetMode="External"/><Relationship Id="rId87" Type="http://schemas.openxmlformats.org/officeDocument/2006/relationships/hyperlink" Target="https://normativ.kontur.ru/document?moduleid=1&amp;documentid=427560#l4" TargetMode="External"/><Relationship Id="rId110" Type="http://schemas.openxmlformats.org/officeDocument/2006/relationships/hyperlink" Target="https://normativ.kontur.ru/document?moduleid=1&amp;documentid=357694#l46" TargetMode="External"/><Relationship Id="rId115" Type="http://schemas.openxmlformats.org/officeDocument/2006/relationships/hyperlink" Target="https://normativ.kontur.ru/document?moduleid=1&amp;documentid=357694#l105" TargetMode="External"/><Relationship Id="rId131" Type="http://schemas.openxmlformats.org/officeDocument/2006/relationships/hyperlink" Target="https://normativ.kontur.ru/document?moduleId=1&amp;documentId=476634#l694" TargetMode="External"/><Relationship Id="rId136" Type="http://schemas.openxmlformats.org/officeDocument/2006/relationships/hyperlink" Target="https://normativ.kontur.ru/document?moduleid=1&amp;documentid=395324#l446" TargetMode="External"/><Relationship Id="rId157" Type="http://schemas.openxmlformats.org/officeDocument/2006/relationships/hyperlink" Target="https://normativ.kontur.ru/document?moduleId=1&amp;documentId=476634#l299" TargetMode="External"/><Relationship Id="rId61" Type="http://schemas.openxmlformats.org/officeDocument/2006/relationships/hyperlink" Target="https://normativ.kontur.ru/document?moduleid=1&amp;documentid=411656#l0" TargetMode="External"/><Relationship Id="rId82" Type="http://schemas.openxmlformats.org/officeDocument/2006/relationships/hyperlink" Target="https://normativ.kontur.ru/document?moduleid=1&amp;documentid=417950#l0" TargetMode="External"/><Relationship Id="rId152" Type="http://schemas.openxmlformats.org/officeDocument/2006/relationships/hyperlink" Target="https://normativ.kontur.ru/document?moduleId=1&amp;documentId=476634#l271" TargetMode="External"/><Relationship Id="rId19" Type="http://schemas.openxmlformats.org/officeDocument/2006/relationships/hyperlink" Target="https://normativ.kontur.ru/document?moduleid=1&amp;documentid=266766#l0" TargetMode="External"/><Relationship Id="rId14" Type="http://schemas.openxmlformats.org/officeDocument/2006/relationships/hyperlink" Target="https://normativ.kontur.ru/document?moduleid=1&amp;documentid=235423#l0" TargetMode="External"/><Relationship Id="rId30" Type="http://schemas.openxmlformats.org/officeDocument/2006/relationships/hyperlink" Target="https://normativ.kontur.ru/document?moduleid=1&amp;documentid=264219#l0" TargetMode="External"/><Relationship Id="rId35" Type="http://schemas.openxmlformats.org/officeDocument/2006/relationships/hyperlink" Target="https://normativ.kontur.ru/document?moduleid=1&amp;documentid=276308#l0" TargetMode="External"/><Relationship Id="rId56" Type="http://schemas.openxmlformats.org/officeDocument/2006/relationships/hyperlink" Target="https://normativ.kontur.ru/document?moduleid=1&amp;documentid=351788#l0" TargetMode="External"/><Relationship Id="rId77" Type="http://schemas.openxmlformats.org/officeDocument/2006/relationships/hyperlink" Target="https://normativ.kontur.ru/document?moduleid=1&amp;documentid=395212#l0" TargetMode="External"/><Relationship Id="rId100" Type="http://schemas.openxmlformats.org/officeDocument/2006/relationships/hyperlink" Target="https://normativ.kontur.ru/document?moduleid=1&amp;documentid=462530#l0" TargetMode="External"/><Relationship Id="rId105" Type="http://schemas.openxmlformats.org/officeDocument/2006/relationships/hyperlink" Target="https://normativ.kontur.ru/document?moduleid=1&amp;documentid=330935#l0" TargetMode="External"/><Relationship Id="rId126" Type="http://schemas.openxmlformats.org/officeDocument/2006/relationships/hyperlink" Target="https://normativ.kontur.ru/document?moduleid=1&amp;documentid=357694#l83" TargetMode="External"/><Relationship Id="rId147" Type="http://schemas.openxmlformats.org/officeDocument/2006/relationships/hyperlink" Target="https://normativ.kontur.ru/document?moduleid=1&amp;documentid=390070#l22" TargetMode="External"/><Relationship Id="rId8" Type="http://schemas.openxmlformats.org/officeDocument/2006/relationships/hyperlink" Target="https://normativ.kontur.ru/document?moduleid=1&amp;documentid=216088#l0" TargetMode="External"/><Relationship Id="rId51" Type="http://schemas.openxmlformats.org/officeDocument/2006/relationships/hyperlink" Target="https://normativ.kontur.ru/document?moduleid=1&amp;documentid=330935#l0" TargetMode="External"/><Relationship Id="rId72" Type="http://schemas.openxmlformats.org/officeDocument/2006/relationships/hyperlink" Target="https://normativ.kontur.ru/document?moduleid=1&amp;documentid=392026#l0" TargetMode="External"/><Relationship Id="rId93" Type="http://schemas.openxmlformats.org/officeDocument/2006/relationships/hyperlink" Target="https://normativ.kontur.ru/document?moduleid=1&amp;documentid=447758#l8" TargetMode="External"/><Relationship Id="rId98" Type="http://schemas.openxmlformats.org/officeDocument/2006/relationships/hyperlink" Target="https://normativ.kontur.ru/document?moduleid=1&amp;documentid=476259#l0" TargetMode="External"/><Relationship Id="rId121" Type="http://schemas.openxmlformats.org/officeDocument/2006/relationships/hyperlink" Target="https://normativ.kontur.ru/document?moduleid=1&amp;documentid=357694#l41" TargetMode="External"/><Relationship Id="rId142" Type="http://schemas.openxmlformats.org/officeDocument/2006/relationships/hyperlink" Target="https://normativ.kontur.ru/document?moduleid=1&amp;documentid=462396#l0"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normativ.kontur.ru/document?moduleid=1&amp;documentid=305860#l0" TargetMode="External"/><Relationship Id="rId46" Type="http://schemas.openxmlformats.org/officeDocument/2006/relationships/hyperlink" Target="https://normativ.kontur.ru/document?moduleid=1&amp;documentid=318154#l0" TargetMode="External"/><Relationship Id="rId67" Type="http://schemas.openxmlformats.org/officeDocument/2006/relationships/hyperlink" Target="https://normativ.kontur.ru/document?moduleid=1&amp;documentid=379045#l0" TargetMode="External"/><Relationship Id="rId116" Type="http://schemas.openxmlformats.org/officeDocument/2006/relationships/hyperlink" Target="https://normativ.kontur.ru/document?moduleid=1&amp;documentid=357694#l109" TargetMode="External"/><Relationship Id="rId137" Type="http://schemas.openxmlformats.org/officeDocument/2006/relationships/hyperlink" Target="https://normativ.kontur.ru/document?moduleid=1&amp;documentid=225008#l1246" TargetMode="External"/><Relationship Id="rId158" Type="http://schemas.openxmlformats.org/officeDocument/2006/relationships/hyperlink" Target="https://normativ.kontur.ru/document?moduleid=1&amp;documentid=288957#l336" TargetMode="External"/><Relationship Id="rId20" Type="http://schemas.openxmlformats.org/officeDocument/2006/relationships/hyperlink" Target="https://normativ.kontur.ru/document?moduleid=1&amp;documentid=288992#l0" TargetMode="External"/><Relationship Id="rId41" Type="http://schemas.openxmlformats.org/officeDocument/2006/relationships/hyperlink" Target="https://normativ.kontur.ru/document?moduleid=1&amp;documentid=304243#l0" TargetMode="External"/><Relationship Id="rId62" Type="http://schemas.openxmlformats.org/officeDocument/2006/relationships/hyperlink" Target="https://normativ.kontur.ru/document?moduleid=1&amp;documentid=363728#l0" TargetMode="External"/><Relationship Id="rId83" Type="http://schemas.openxmlformats.org/officeDocument/2006/relationships/hyperlink" Target="https://normativ.kontur.ru/document?moduleid=1&amp;documentid=421436#l0" TargetMode="External"/><Relationship Id="rId88" Type="http://schemas.openxmlformats.org/officeDocument/2006/relationships/hyperlink" Target="https://normativ.kontur.ru/document?moduleid=1&amp;documentid=437453#l2" TargetMode="External"/><Relationship Id="rId111" Type="http://schemas.openxmlformats.org/officeDocument/2006/relationships/hyperlink" Target="https://normativ.kontur.ru/document?moduleid=1&amp;documentid=357694#l50" TargetMode="External"/><Relationship Id="rId132" Type="http://schemas.openxmlformats.org/officeDocument/2006/relationships/hyperlink" Target="https://normativ.kontur.ru/document?moduleId=1&amp;documentId=476634#l272" TargetMode="External"/><Relationship Id="rId153" Type="http://schemas.openxmlformats.org/officeDocument/2006/relationships/hyperlink" Target="https://normativ.kontur.ru/document?moduleid=1&amp;documentid=367434#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7612</Words>
  <Characters>43391</Characters>
  <Application>Microsoft Office Word</Application>
  <DocSecurity>0</DocSecurity>
  <Lines>361</Lines>
  <Paragraphs>101</Paragraphs>
  <ScaleCrop>false</ScaleCrop>
  <Company/>
  <LinksUpToDate>false</LinksUpToDate>
  <CharactersWithSpaces>50902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2</cp:revision>
  <cp:lastPrinted>2024-10-07T12:14:00Z</cp:lastPrinted>
  <dcterms:created xsi:type="dcterms:W3CDTF">2024-10-07T12:11:00Z</dcterms:created>
  <dcterms:modified xsi:type="dcterms:W3CDTF">2024-10-07T12:16:00Z</dcterms:modified>
</cp:coreProperties>
</file>